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2A142" w14:textId="2CC2210A" w:rsidR="00D07F0E" w:rsidRDefault="00D07F0E" w:rsidP="4DB9DCD7">
      <w:pPr>
        <w:shd w:val="clear" w:color="auto" w:fill="FFFFFF" w:themeFill="background1"/>
        <w:spacing w:after="0" w:line="240" w:lineRule="auto"/>
        <w:jc w:val="center"/>
        <w:rPr>
          <w:rFonts w:ascii="Arial" w:eastAsia="Times New Roman" w:hAnsi="Arial" w:cs="Arial"/>
          <w:b/>
          <w:bCs/>
          <w:color w:val="000000"/>
          <w:sz w:val="20"/>
          <w:szCs w:val="20"/>
          <w:bdr w:val="none" w:sz="0" w:space="0" w:color="auto" w:frame="1"/>
          <w:lang w:eastAsia="de-DE"/>
        </w:rPr>
      </w:pPr>
      <w:r w:rsidRPr="00D07F0E">
        <w:rPr>
          <w:rFonts w:ascii="Arial" w:eastAsia="Times New Roman" w:hAnsi="Arial" w:cs="Arial"/>
          <w:color w:val="000000"/>
          <w:sz w:val="20"/>
          <w:szCs w:val="20"/>
          <w:lang w:eastAsia="de-DE"/>
        </w:rPr>
        <w:t xml:space="preserve">Die Katholische Kirchengemeinde </w:t>
      </w:r>
      <w:r w:rsidR="00A26860">
        <w:rPr>
          <w:rFonts w:ascii="Arial" w:eastAsia="Times New Roman" w:hAnsi="Arial" w:cs="Arial"/>
          <w:color w:val="000000"/>
          <w:sz w:val="20"/>
          <w:szCs w:val="20"/>
          <w:lang w:eastAsia="de-DE"/>
        </w:rPr>
        <w:t>Heilig Kreuz im Fuldaer Land</w:t>
      </w:r>
      <w:r w:rsidRPr="00D07F0E">
        <w:rPr>
          <w:rFonts w:ascii="Arial" w:eastAsia="Times New Roman" w:hAnsi="Arial" w:cs="Arial"/>
          <w:color w:val="000000"/>
          <w:sz w:val="20"/>
          <w:szCs w:val="20"/>
          <w:lang w:eastAsia="de-DE"/>
        </w:rPr>
        <w:t xml:space="preserve"> </w:t>
      </w:r>
      <w:r>
        <w:rPr>
          <w:rFonts w:ascii="Arial" w:eastAsia="Times New Roman" w:hAnsi="Arial" w:cs="Arial"/>
          <w:b/>
          <w:bCs/>
          <w:color w:val="000000"/>
          <w:sz w:val="20"/>
          <w:szCs w:val="20"/>
          <w:bdr w:val="none" w:sz="0" w:space="0" w:color="auto" w:frame="1"/>
          <w:lang w:eastAsia="de-DE"/>
        </w:rPr>
        <w:t>benötigt Unterstützung</w:t>
      </w:r>
      <w:r w:rsidRPr="00D07F0E">
        <w:rPr>
          <w:rFonts w:ascii="Arial" w:eastAsia="Times New Roman" w:hAnsi="Arial" w:cs="Arial"/>
          <w:color w:val="000000"/>
          <w:sz w:val="20"/>
          <w:szCs w:val="20"/>
          <w:lang w:eastAsia="de-DE"/>
        </w:rPr>
        <w:t xml:space="preserve"> für </w:t>
      </w:r>
      <w:r w:rsidR="003C1CB3">
        <w:rPr>
          <w:rFonts w:ascii="Arial" w:eastAsia="Times New Roman" w:hAnsi="Arial" w:cs="Arial"/>
          <w:color w:val="000000"/>
          <w:sz w:val="20"/>
          <w:szCs w:val="20"/>
          <w:lang w:eastAsia="de-DE"/>
        </w:rPr>
        <w:t>i</w:t>
      </w:r>
      <w:commentRangeStart w:id="0"/>
      <w:commentRangeStart w:id="1"/>
      <w:r w:rsidRPr="00D07F0E">
        <w:rPr>
          <w:rFonts w:ascii="Arial" w:eastAsia="Times New Roman" w:hAnsi="Arial" w:cs="Arial"/>
          <w:color w:val="000000"/>
          <w:sz w:val="20"/>
          <w:szCs w:val="20"/>
          <w:lang w:eastAsia="de-DE"/>
        </w:rPr>
        <w:t>hre</w:t>
      </w:r>
      <w:commentRangeEnd w:id="0"/>
      <w:r>
        <w:commentReference w:id="0"/>
      </w:r>
      <w:commentRangeEnd w:id="1"/>
      <w:r>
        <w:commentReference w:id="1"/>
      </w:r>
      <w:r w:rsidRPr="00D07F0E">
        <w:rPr>
          <w:rFonts w:ascii="Arial" w:eastAsia="Times New Roman" w:hAnsi="Arial" w:cs="Arial"/>
          <w:color w:val="000000"/>
          <w:sz w:val="20"/>
          <w:szCs w:val="20"/>
          <w:lang w:eastAsia="de-DE"/>
        </w:rPr>
        <w:t xml:space="preserve"> Kindertagesstätte</w:t>
      </w:r>
      <w:r w:rsidR="03EE996F" w:rsidRPr="00D07F0E">
        <w:rPr>
          <w:rFonts w:ascii="Arial" w:eastAsia="Times New Roman" w:hAnsi="Arial" w:cs="Arial"/>
          <w:color w:val="000000"/>
          <w:sz w:val="20"/>
          <w:szCs w:val="20"/>
          <w:lang w:eastAsia="de-DE"/>
        </w:rPr>
        <w:t xml:space="preserve"> St. Michael</w:t>
      </w:r>
      <w:r w:rsidRPr="00D07F0E">
        <w:rPr>
          <w:rFonts w:ascii="Arial" w:eastAsia="Times New Roman" w:hAnsi="Arial" w:cs="Arial"/>
          <w:color w:val="000000"/>
          <w:sz w:val="20"/>
          <w:szCs w:val="20"/>
          <w:lang w:eastAsia="de-DE"/>
        </w:rPr>
        <w:t xml:space="preserve"> in 36364 Bad Salzschlirf, Schwester-Nina-Weg 1, </w:t>
      </w:r>
    </w:p>
    <w:p w14:paraId="14F7CD7F" w14:textId="5D804653" w:rsidR="00D07F0E" w:rsidRDefault="00D07F0E" w:rsidP="00D07F0E">
      <w:pPr>
        <w:shd w:val="clear" w:color="auto" w:fill="FFFFFF"/>
        <w:spacing w:after="0" w:line="240" w:lineRule="auto"/>
        <w:jc w:val="center"/>
        <w:rPr>
          <w:rFonts w:ascii="Arial" w:eastAsia="Times New Roman" w:hAnsi="Arial" w:cs="Arial"/>
          <w:b/>
          <w:bCs/>
          <w:color w:val="000000"/>
          <w:sz w:val="20"/>
          <w:szCs w:val="20"/>
          <w:bdr w:val="none" w:sz="0" w:space="0" w:color="auto" w:frame="1"/>
          <w:lang w:eastAsia="de-DE"/>
        </w:rPr>
      </w:pPr>
    </w:p>
    <w:p w14:paraId="085EB0D0" w14:textId="07CD465F" w:rsidR="00D07F0E" w:rsidRDefault="00D07F0E" w:rsidP="00D07F0E">
      <w:pPr>
        <w:shd w:val="clear" w:color="auto" w:fill="FFFFFF"/>
        <w:spacing w:after="0" w:line="240" w:lineRule="auto"/>
        <w:jc w:val="center"/>
        <w:rPr>
          <w:rFonts w:ascii="Arial" w:eastAsia="Times New Roman" w:hAnsi="Arial" w:cs="Arial"/>
          <w:b/>
          <w:bCs/>
          <w:color w:val="000000"/>
          <w:sz w:val="20"/>
          <w:szCs w:val="20"/>
          <w:bdr w:val="none" w:sz="0" w:space="0" w:color="auto" w:frame="1"/>
          <w:lang w:eastAsia="de-DE"/>
        </w:rPr>
      </w:pPr>
      <w:r>
        <w:rPr>
          <w:rFonts w:ascii="Arial" w:eastAsia="Times New Roman" w:hAnsi="Arial" w:cs="Arial"/>
          <w:b/>
          <w:bCs/>
          <w:color w:val="000000"/>
          <w:sz w:val="20"/>
          <w:szCs w:val="20"/>
          <w:bdr w:val="none" w:sz="0" w:space="0" w:color="auto" w:frame="1"/>
          <w:lang w:eastAsia="de-DE"/>
        </w:rPr>
        <w:t>Wir suchen</w:t>
      </w:r>
    </w:p>
    <w:p w14:paraId="7A9BF4D9" w14:textId="69116900" w:rsidR="00D07F0E" w:rsidRPr="00D07F0E" w:rsidRDefault="0012125B" w:rsidP="00D07F0E">
      <w:pPr>
        <w:shd w:val="clear" w:color="auto" w:fill="FFFFFF"/>
        <w:spacing w:after="0" w:line="240" w:lineRule="auto"/>
        <w:jc w:val="center"/>
        <w:rPr>
          <w:rFonts w:ascii="Arial" w:eastAsia="Times New Roman" w:hAnsi="Arial" w:cs="Arial"/>
          <w:color w:val="000000"/>
          <w:sz w:val="20"/>
          <w:szCs w:val="20"/>
          <w:lang w:eastAsia="de-DE"/>
        </w:rPr>
      </w:pPr>
      <w:r>
        <w:rPr>
          <w:noProof/>
        </w:rPr>
        <w:drawing>
          <wp:anchor distT="0" distB="0" distL="114300" distR="114300" simplePos="0" relativeHeight="251658240" behindDoc="1" locked="0" layoutInCell="1" allowOverlap="1" wp14:anchorId="2685973C" wp14:editId="2D4AC75A">
            <wp:simplePos x="0" y="0"/>
            <wp:positionH relativeFrom="margin">
              <wp:posOffset>5274945</wp:posOffset>
            </wp:positionH>
            <wp:positionV relativeFrom="paragraph">
              <wp:posOffset>8255</wp:posOffset>
            </wp:positionV>
            <wp:extent cx="1256665" cy="586105"/>
            <wp:effectExtent l="0" t="0" r="635" b="4445"/>
            <wp:wrapTight wrapText="bothSides">
              <wp:wrapPolygon edited="0">
                <wp:start x="0" y="0"/>
                <wp:lineTo x="0" y="21062"/>
                <wp:lineTo x="21283" y="21062"/>
                <wp:lineTo x="21283" y="0"/>
                <wp:lineTo x="0" y="0"/>
              </wp:wrapPolygon>
            </wp:wrapTight>
            <wp:docPr id="1508951391" name="Grafik 150895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6665" cy="586105"/>
                    </a:xfrm>
                    <a:prstGeom prst="rect">
                      <a:avLst/>
                    </a:prstGeom>
                  </pic:spPr>
                </pic:pic>
              </a:graphicData>
            </a:graphic>
            <wp14:sizeRelH relativeFrom="margin">
              <wp14:pctWidth>0</wp14:pctWidth>
            </wp14:sizeRelH>
            <wp14:sizeRelV relativeFrom="margin">
              <wp14:pctHeight>0</wp14:pctHeight>
            </wp14:sizeRelV>
          </wp:anchor>
        </w:drawing>
      </w:r>
    </w:p>
    <w:p w14:paraId="21B10984" w14:textId="5B475151" w:rsidR="00D07F0E" w:rsidRPr="00D07F0E" w:rsidRDefault="00D07F0E" w:rsidP="00D07F0E">
      <w:pPr>
        <w:shd w:val="clear" w:color="auto" w:fill="FFFFFF"/>
        <w:spacing w:after="0" w:line="240" w:lineRule="auto"/>
        <w:jc w:val="center"/>
        <w:rPr>
          <w:rFonts w:ascii="Arial" w:eastAsia="Times New Roman" w:hAnsi="Arial" w:cs="Arial"/>
          <w:color w:val="000000"/>
          <w:lang w:eastAsia="de-DE"/>
        </w:rPr>
      </w:pPr>
      <w:r w:rsidRPr="00D07F0E">
        <w:rPr>
          <w:rFonts w:ascii="Arial" w:eastAsia="Times New Roman" w:hAnsi="Arial" w:cs="Arial"/>
          <w:b/>
          <w:bCs/>
          <w:color w:val="000000"/>
          <w:sz w:val="20"/>
          <w:szCs w:val="20"/>
          <w:bdr w:val="none" w:sz="0" w:space="0" w:color="auto" w:frame="1"/>
          <w:lang w:eastAsia="de-DE"/>
        </w:rPr>
        <w:t>staatlich anerkannte Erzieher (m/w/d)</w:t>
      </w:r>
      <w:r w:rsidR="009E4AD5">
        <w:rPr>
          <w:rFonts w:ascii="Arial" w:eastAsia="Times New Roman" w:hAnsi="Arial" w:cs="Arial"/>
          <w:b/>
          <w:bCs/>
          <w:color w:val="000000"/>
          <w:sz w:val="20"/>
          <w:szCs w:val="20"/>
          <w:bdr w:val="none" w:sz="0" w:space="0" w:color="auto" w:frame="1"/>
          <w:lang w:eastAsia="de-DE"/>
        </w:rPr>
        <w:t>, Heilpädagogen (m/w/d)</w:t>
      </w:r>
      <w:r w:rsidR="00E32649">
        <w:rPr>
          <w:rFonts w:ascii="Arial" w:eastAsia="Times New Roman" w:hAnsi="Arial" w:cs="Arial"/>
          <w:b/>
          <w:bCs/>
          <w:color w:val="000000"/>
          <w:sz w:val="20"/>
          <w:szCs w:val="20"/>
          <w:bdr w:val="none" w:sz="0" w:space="0" w:color="auto" w:frame="1"/>
          <w:lang w:eastAsia="de-DE"/>
        </w:rPr>
        <w:t xml:space="preserve"> oder</w:t>
      </w:r>
    </w:p>
    <w:p w14:paraId="1FC6CAB2" w14:textId="062AD4A3" w:rsidR="00D07F0E" w:rsidRDefault="00D07F0E" w:rsidP="00D07F0E">
      <w:pPr>
        <w:shd w:val="clear" w:color="auto" w:fill="FFFFFF"/>
        <w:spacing w:after="0" w:line="240" w:lineRule="auto"/>
        <w:jc w:val="center"/>
        <w:rPr>
          <w:rFonts w:ascii="Arial" w:eastAsia="Times New Roman" w:hAnsi="Arial" w:cs="Arial"/>
          <w:b/>
          <w:bCs/>
          <w:color w:val="000000"/>
          <w:sz w:val="20"/>
          <w:szCs w:val="20"/>
          <w:bdr w:val="none" w:sz="0" w:space="0" w:color="auto" w:frame="1"/>
          <w:lang w:eastAsia="de-DE"/>
        </w:rPr>
      </w:pPr>
      <w:r w:rsidRPr="00D07F0E">
        <w:rPr>
          <w:rFonts w:ascii="Arial" w:eastAsia="Times New Roman" w:hAnsi="Arial" w:cs="Arial"/>
          <w:b/>
          <w:bCs/>
          <w:color w:val="000000"/>
          <w:sz w:val="20"/>
          <w:szCs w:val="20"/>
          <w:bdr w:val="none" w:sz="0" w:space="0" w:color="auto" w:frame="1"/>
          <w:lang w:eastAsia="de-DE"/>
        </w:rPr>
        <w:t>Heilerziehungspfleger (m/w/d)</w:t>
      </w:r>
    </w:p>
    <w:p w14:paraId="285ADBEB" w14:textId="5D608B88" w:rsidR="00D07F0E" w:rsidRPr="00D07F0E" w:rsidRDefault="00D07F0E" w:rsidP="40A18BF3">
      <w:pPr>
        <w:shd w:val="clear" w:color="auto" w:fill="FFFFFF" w:themeFill="background1"/>
        <w:spacing w:after="0" w:line="240" w:lineRule="auto"/>
        <w:jc w:val="center"/>
        <w:rPr>
          <w:rFonts w:ascii="Arial" w:eastAsia="Times New Roman" w:hAnsi="Arial" w:cs="Arial"/>
          <w:color w:val="000000"/>
          <w:sz w:val="20"/>
          <w:szCs w:val="20"/>
          <w:bdr w:val="none" w:sz="0" w:space="0" w:color="auto" w:frame="1"/>
          <w:lang w:eastAsia="de-DE"/>
        </w:rPr>
      </w:pPr>
      <w:r w:rsidRPr="00D07F0E">
        <w:rPr>
          <w:rFonts w:ascii="Arial" w:eastAsia="Times New Roman" w:hAnsi="Arial" w:cs="Arial"/>
          <w:color w:val="000000"/>
          <w:sz w:val="20"/>
          <w:szCs w:val="20"/>
          <w:bdr w:val="none" w:sz="0" w:space="0" w:color="auto" w:frame="1"/>
          <w:lang w:eastAsia="de-DE"/>
        </w:rPr>
        <w:t>in Voll</w:t>
      </w:r>
      <w:r w:rsidR="00E32649">
        <w:rPr>
          <w:rFonts w:ascii="Arial" w:eastAsia="Times New Roman" w:hAnsi="Arial" w:cs="Arial"/>
          <w:color w:val="000000"/>
          <w:sz w:val="20"/>
          <w:szCs w:val="20"/>
          <w:bdr w:val="none" w:sz="0" w:space="0" w:color="auto" w:frame="1"/>
          <w:lang w:eastAsia="de-DE"/>
        </w:rPr>
        <w:t>zeit</w:t>
      </w:r>
      <w:r w:rsidRPr="00D07F0E">
        <w:rPr>
          <w:rFonts w:ascii="Arial" w:eastAsia="Times New Roman" w:hAnsi="Arial" w:cs="Arial"/>
          <w:color w:val="000000"/>
          <w:sz w:val="20"/>
          <w:szCs w:val="20"/>
          <w:bdr w:val="none" w:sz="0" w:space="0" w:color="auto" w:frame="1"/>
          <w:lang w:eastAsia="de-DE"/>
        </w:rPr>
        <w:t xml:space="preserve">, </w:t>
      </w:r>
      <w:r w:rsidR="00E32649">
        <w:rPr>
          <w:rFonts w:ascii="Arial" w:eastAsia="Times New Roman" w:hAnsi="Arial" w:cs="Arial"/>
          <w:color w:val="000000"/>
          <w:sz w:val="20"/>
          <w:szCs w:val="20"/>
          <w:bdr w:val="none" w:sz="0" w:space="0" w:color="auto" w:frame="1"/>
          <w:lang w:eastAsia="de-DE"/>
        </w:rPr>
        <w:t xml:space="preserve">25 Stunden </w:t>
      </w:r>
      <w:r w:rsidR="00702D81">
        <w:rPr>
          <w:rFonts w:ascii="Arial" w:eastAsia="Times New Roman" w:hAnsi="Arial" w:cs="Arial"/>
          <w:color w:val="000000"/>
          <w:sz w:val="20"/>
          <w:szCs w:val="20"/>
          <w:bdr w:val="none" w:sz="0" w:space="0" w:color="auto" w:frame="1"/>
          <w:lang w:eastAsia="de-DE"/>
        </w:rPr>
        <w:t>unbefristet</w:t>
      </w:r>
      <w:r w:rsidR="00E32649">
        <w:rPr>
          <w:rFonts w:ascii="Arial" w:eastAsia="Times New Roman" w:hAnsi="Arial" w:cs="Arial"/>
          <w:color w:val="000000"/>
          <w:sz w:val="20"/>
          <w:szCs w:val="20"/>
          <w:bdr w:val="none" w:sz="0" w:space="0" w:color="auto" w:frame="1"/>
          <w:lang w:eastAsia="de-DE"/>
        </w:rPr>
        <w:t xml:space="preserve"> und </w:t>
      </w:r>
      <w:r w:rsidR="00EE2CA0">
        <w:rPr>
          <w:rFonts w:ascii="Arial" w:eastAsia="Times New Roman" w:hAnsi="Arial" w:cs="Arial"/>
          <w:color w:val="000000"/>
          <w:sz w:val="20"/>
          <w:szCs w:val="20"/>
          <w:bdr w:val="none" w:sz="0" w:space="0" w:color="auto" w:frame="1"/>
          <w:lang w:eastAsia="de-DE"/>
        </w:rPr>
        <w:t>14 Stunden befristet</w:t>
      </w:r>
      <w:r w:rsidR="3084121B">
        <w:rPr>
          <w:rFonts w:ascii="Arial" w:eastAsia="Times New Roman" w:hAnsi="Arial" w:cs="Arial"/>
          <w:color w:val="000000"/>
          <w:sz w:val="20"/>
          <w:szCs w:val="20"/>
          <w:bdr w:val="none" w:sz="0" w:space="0" w:color="auto" w:frame="1"/>
          <w:lang w:eastAsia="de-DE"/>
        </w:rPr>
        <w:t xml:space="preserve">, ab </w:t>
      </w:r>
      <w:r w:rsidR="00EE2CA0">
        <w:rPr>
          <w:rFonts w:ascii="Arial" w:eastAsia="Times New Roman" w:hAnsi="Arial" w:cs="Arial"/>
          <w:color w:val="000000"/>
          <w:sz w:val="20"/>
          <w:szCs w:val="20"/>
          <w:bdr w:val="none" w:sz="0" w:space="0" w:color="auto" w:frame="1"/>
          <w:lang w:eastAsia="de-DE"/>
        </w:rPr>
        <w:t>August 2025</w:t>
      </w:r>
    </w:p>
    <w:p w14:paraId="2C1792FA" w14:textId="4433ED00" w:rsidR="4DB9DCD7" w:rsidRDefault="4DB9DCD7" w:rsidP="4DB9DCD7">
      <w:pPr>
        <w:shd w:val="clear" w:color="auto" w:fill="FFFFFF" w:themeFill="background1"/>
        <w:spacing w:after="0" w:line="240" w:lineRule="auto"/>
        <w:jc w:val="center"/>
        <w:rPr>
          <w:rFonts w:ascii="Arial" w:eastAsia="Times New Roman" w:hAnsi="Arial" w:cs="Arial"/>
          <w:color w:val="000000" w:themeColor="text1"/>
          <w:sz w:val="20"/>
          <w:szCs w:val="20"/>
          <w:lang w:eastAsia="de-DE"/>
        </w:rPr>
      </w:pPr>
    </w:p>
    <w:p w14:paraId="26D54969" w14:textId="72C27463" w:rsidR="00D07F0E" w:rsidRPr="00D07F0E" w:rsidRDefault="00D07F0E" w:rsidP="00D07F0E">
      <w:pPr>
        <w:shd w:val="clear" w:color="auto" w:fill="FFFFFF"/>
        <w:spacing w:after="0" w:line="240" w:lineRule="auto"/>
        <w:jc w:val="center"/>
        <w:rPr>
          <w:rFonts w:ascii="Arial" w:eastAsia="Times New Roman" w:hAnsi="Arial" w:cs="Arial"/>
          <w:color w:val="000000"/>
          <w:sz w:val="20"/>
          <w:szCs w:val="20"/>
          <w:lang w:eastAsia="de-DE"/>
        </w:rPr>
      </w:pPr>
    </w:p>
    <w:p w14:paraId="40B38443" w14:textId="3B829954" w:rsidR="00D07F0E" w:rsidRPr="00D07F0E" w:rsidRDefault="00D07F0E" w:rsidP="00D07F0E">
      <w:pPr>
        <w:shd w:val="clear" w:color="auto" w:fill="FFFFFF"/>
        <w:spacing w:after="0" w:line="240" w:lineRule="auto"/>
        <w:rPr>
          <w:rFonts w:ascii="Arial" w:eastAsia="Times New Roman" w:hAnsi="Arial" w:cs="Arial"/>
          <w:color w:val="000000"/>
          <w:lang w:eastAsia="de-DE"/>
        </w:rPr>
      </w:pPr>
      <w:r w:rsidRPr="00D07F0E">
        <w:rPr>
          <w:rFonts w:ascii="Arial" w:eastAsia="Times New Roman" w:hAnsi="Arial" w:cs="Arial"/>
          <w:color w:val="000000"/>
          <w:sz w:val="20"/>
          <w:szCs w:val="20"/>
          <w:bdr w:val="none" w:sz="0" w:space="0" w:color="auto" w:frame="1"/>
          <w:lang w:eastAsia="de-DE"/>
        </w:rPr>
        <w:t>Unsere Kindertagesstätte hat 4 Ü3 Gruppen und 2 U3 Gruppen. Wir sind in der glücklichen Lage, ein sehr großzügiges Außengelände zu haben, wo die Kinder unterschiedliche Spiel- und Freiflächen zu jeder Jahreszeit nutzen dürfen. Wir legen besonderen Wert auf freies Spiel, Partizipation, eine Wertevermittlung, die die Grundrechte der Kinder hervorhebt</w:t>
      </w:r>
      <w:r w:rsidR="00B11A7E">
        <w:rPr>
          <w:rFonts w:ascii="Arial" w:eastAsia="Times New Roman" w:hAnsi="Arial" w:cs="Arial"/>
          <w:color w:val="000000"/>
          <w:sz w:val="20"/>
          <w:szCs w:val="20"/>
          <w:bdr w:val="none" w:sz="0" w:space="0" w:color="auto" w:frame="1"/>
          <w:lang w:eastAsia="de-DE"/>
        </w:rPr>
        <w:t xml:space="preserve"> </w:t>
      </w:r>
      <w:r w:rsidRPr="00D07F0E">
        <w:rPr>
          <w:rFonts w:ascii="Arial" w:eastAsia="Times New Roman" w:hAnsi="Arial" w:cs="Arial"/>
          <w:color w:val="000000"/>
          <w:sz w:val="20"/>
          <w:szCs w:val="20"/>
          <w:bdr w:val="none" w:sz="0" w:space="0" w:color="auto" w:frame="1"/>
          <w:lang w:eastAsia="de-DE"/>
        </w:rPr>
        <w:t>– ausgerichtet an unserem katholischen Glauben.</w:t>
      </w:r>
    </w:p>
    <w:p w14:paraId="29D6EC0E" w14:textId="1631018F" w:rsidR="00D07F0E" w:rsidRPr="00D07F0E" w:rsidRDefault="00D07F0E" w:rsidP="00D07F0E">
      <w:pPr>
        <w:shd w:val="clear" w:color="auto" w:fill="FFFFFF"/>
        <w:spacing w:after="0" w:line="240" w:lineRule="auto"/>
        <w:rPr>
          <w:rFonts w:ascii="Arial" w:eastAsia="Times New Roman" w:hAnsi="Arial" w:cs="Arial"/>
          <w:color w:val="000000"/>
          <w:lang w:eastAsia="de-DE"/>
        </w:rPr>
      </w:pPr>
      <w:r w:rsidRPr="00D07F0E">
        <w:rPr>
          <w:rFonts w:ascii="Arial" w:eastAsia="Times New Roman" w:hAnsi="Arial" w:cs="Arial"/>
          <w:color w:val="000000"/>
          <w:sz w:val="20"/>
          <w:szCs w:val="20"/>
          <w:bdr w:val="none" w:sz="0" w:space="0" w:color="auto" w:frame="1"/>
          <w:lang w:eastAsia="de-DE"/>
        </w:rPr>
        <w:t>Wir wünschen uns Kolleginnen und Kollegen, die unsere Kinder individuell unterstützen und begleiten und als Moderator und Wegbegleiter die Basiskompetenzen der Kinder fördern. Unser Team besteht aus großartigen Kollegen, die kreativ und offen sind. Die Leitung und der Träger bieten ausreichend Raum, eigene Ideen auszuprobieren. Mit Unterstützung von Team, Leitung und Träger, sind wir eine Gemeinschaft, in der man sich als Mitarbeiter wohl fühlt und ausreichend Entwicklungsmöglichkeiten hat.</w:t>
      </w:r>
    </w:p>
    <w:p w14:paraId="352AB106" w14:textId="032142FA" w:rsidR="00D07F0E" w:rsidRPr="00D07F0E" w:rsidRDefault="00D07F0E" w:rsidP="4DB9DCD7">
      <w:pPr>
        <w:shd w:val="clear" w:color="auto" w:fill="FFFFFF" w:themeFill="background1"/>
        <w:spacing w:after="0" w:line="240" w:lineRule="auto"/>
        <w:rPr>
          <w:rFonts w:ascii="Arial" w:eastAsia="Times New Roman" w:hAnsi="Arial" w:cs="Arial"/>
          <w:color w:val="000000"/>
          <w:u w:val="single"/>
          <w:lang w:eastAsia="de-DE"/>
        </w:rPr>
      </w:pPr>
      <w:r w:rsidRPr="4DB9DCD7">
        <w:rPr>
          <w:rFonts w:ascii="Arial" w:eastAsia="Times New Roman" w:hAnsi="Arial" w:cs="Arial"/>
          <w:color w:val="000000"/>
          <w:sz w:val="20"/>
          <w:szCs w:val="20"/>
          <w:u w:val="single"/>
          <w:bdr w:val="none" w:sz="0" w:space="0" w:color="auto" w:frame="1"/>
          <w:lang w:eastAsia="de-DE"/>
        </w:rPr>
        <w:t>Wir bieten:</w:t>
      </w:r>
    </w:p>
    <w:p w14:paraId="41D60826" w14:textId="77777777" w:rsidR="00D07F0E" w:rsidRPr="00D07F0E" w:rsidRDefault="00D07F0E" w:rsidP="00D07F0E">
      <w:pPr>
        <w:numPr>
          <w:ilvl w:val="0"/>
          <w:numId w:val="1"/>
        </w:numPr>
        <w:shd w:val="clear" w:color="auto" w:fill="FFFFFF"/>
        <w:spacing w:after="0" w:line="240" w:lineRule="auto"/>
        <w:ind w:left="1170"/>
        <w:rPr>
          <w:rFonts w:ascii="Arial" w:eastAsia="Times New Roman" w:hAnsi="Arial" w:cs="Arial"/>
          <w:color w:val="000000"/>
          <w:sz w:val="20"/>
          <w:szCs w:val="20"/>
          <w:lang w:eastAsia="de-DE"/>
        </w:rPr>
      </w:pPr>
      <w:r w:rsidRPr="00D07F0E">
        <w:rPr>
          <w:rFonts w:ascii="Arial" w:eastAsia="Times New Roman" w:hAnsi="Arial" w:cs="Arial"/>
          <w:color w:val="000000"/>
          <w:sz w:val="20"/>
          <w:szCs w:val="20"/>
          <w:lang w:eastAsia="de-DE"/>
        </w:rPr>
        <w:t>Ein freundliches und offenes Team</w:t>
      </w:r>
    </w:p>
    <w:p w14:paraId="4B0372E5" w14:textId="77041792" w:rsidR="00D07F0E" w:rsidRPr="00D07F0E" w:rsidRDefault="00D07F0E" w:rsidP="00D07F0E">
      <w:pPr>
        <w:numPr>
          <w:ilvl w:val="0"/>
          <w:numId w:val="1"/>
        </w:numPr>
        <w:shd w:val="clear" w:color="auto" w:fill="FFFFFF"/>
        <w:spacing w:after="0" w:line="240" w:lineRule="auto"/>
        <w:ind w:left="1170"/>
        <w:rPr>
          <w:rFonts w:ascii="Arial" w:eastAsia="Times New Roman" w:hAnsi="Arial" w:cs="Arial"/>
          <w:color w:val="000000"/>
          <w:sz w:val="20"/>
          <w:szCs w:val="20"/>
          <w:lang w:eastAsia="de-DE"/>
        </w:rPr>
      </w:pPr>
      <w:r w:rsidRPr="00D07F0E">
        <w:rPr>
          <w:rFonts w:ascii="Arial" w:eastAsia="Times New Roman" w:hAnsi="Arial" w:cs="Arial"/>
          <w:color w:val="000000"/>
          <w:sz w:val="20"/>
          <w:szCs w:val="20"/>
          <w:lang w:eastAsia="de-DE"/>
        </w:rPr>
        <w:t>Eine moderne Kita mit vielen verschiedenen Möglichkeiten, eigene Fähigkeiten und Talente mit einzubringen</w:t>
      </w:r>
    </w:p>
    <w:p w14:paraId="5E5B93E8" w14:textId="11CE0F4B" w:rsidR="00D07F0E" w:rsidRPr="00D07F0E" w:rsidRDefault="00D07F0E" w:rsidP="00D07F0E">
      <w:pPr>
        <w:numPr>
          <w:ilvl w:val="0"/>
          <w:numId w:val="1"/>
        </w:numPr>
        <w:shd w:val="clear" w:color="auto" w:fill="FFFFFF"/>
        <w:spacing w:after="0" w:line="240" w:lineRule="auto"/>
        <w:ind w:left="1170"/>
        <w:rPr>
          <w:rFonts w:ascii="Arial" w:eastAsia="Times New Roman" w:hAnsi="Arial" w:cs="Arial"/>
          <w:color w:val="000000"/>
          <w:sz w:val="20"/>
          <w:szCs w:val="20"/>
          <w:lang w:eastAsia="de-DE"/>
        </w:rPr>
      </w:pPr>
      <w:r w:rsidRPr="00D07F0E">
        <w:rPr>
          <w:rFonts w:ascii="Arial" w:eastAsia="Times New Roman" w:hAnsi="Arial" w:cs="Arial"/>
          <w:color w:val="000000"/>
          <w:sz w:val="20"/>
          <w:szCs w:val="20"/>
          <w:lang w:eastAsia="de-DE"/>
        </w:rPr>
        <w:t>Eine Vergütung nach den Vergütungsrichtlinien des Bistums-KODA Fulda (AVO), eine kirchliche Zusatzversicherung (betriebliche Altersvorsorge)</w:t>
      </w:r>
      <w:r>
        <w:rPr>
          <w:rFonts w:ascii="Arial" w:eastAsia="Times New Roman" w:hAnsi="Arial" w:cs="Arial"/>
          <w:color w:val="000000"/>
          <w:sz w:val="20"/>
          <w:szCs w:val="20"/>
          <w:lang w:eastAsia="de-DE"/>
        </w:rPr>
        <w:t xml:space="preserve"> und viele weitere Benefits, wie z. B. Bike-Leasing, Jubiläumszuwendungen, Shopping-Rabatte, </w:t>
      </w:r>
    </w:p>
    <w:p w14:paraId="7A460784" w14:textId="7132336A" w:rsidR="00D07F0E" w:rsidRPr="00D07F0E" w:rsidRDefault="00D07F0E" w:rsidP="00D07F0E">
      <w:pPr>
        <w:numPr>
          <w:ilvl w:val="0"/>
          <w:numId w:val="1"/>
        </w:numPr>
        <w:shd w:val="clear" w:color="auto" w:fill="FFFFFF"/>
        <w:spacing w:after="0" w:line="240" w:lineRule="auto"/>
        <w:ind w:left="1170"/>
        <w:rPr>
          <w:rFonts w:ascii="Arial" w:eastAsia="Times New Roman" w:hAnsi="Arial" w:cs="Arial"/>
          <w:color w:val="000000"/>
          <w:sz w:val="20"/>
          <w:szCs w:val="20"/>
          <w:lang w:eastAsia="de-DE"/>
        </w:rPr>
      </w:pPr>
      <w:r w:rsidRPr="00D07F0E">
        <w:rPr>
          <w:rFonts w:ascii="Arial" w:eastAsia="Times New Roman" w:hAnsi="Arial" w:cs="Arial"/>
          <w:color w:val="000000"/>
          <w:sz w:val="20"/>
          <w:szCs w:val="20"/>
          <w:lang w:eastAsia="de-DE"/>
        </w:rPr>
        <w:t>30 Tage Urlaub</w:t>
      </w:r>
      <w:r>
        <w:rPr>
          <w:rFonts w:ascii="Arial" w:eastAsia="Times New Roman" w:hAnsi="Arial" w:cs="Arial"/>
          <w:color w:val="000000"/>
          <w:sz w:val="20"/>
          <w:szCs w:val="20"/>
          <w:lang w:eastAsia="de-DE"/>
        </w:rPr>
        <w:t xml:space="preserve">, sowie zusätzliche, jährliche Regenerationstage  </w:t>
      </w:r>
    </w:p>
    <w:p w14:paraId="6B9B43CB" w14:textId="77777777" w:rsidR="00D07F0E" w:rsidRPr="00D07F0E" w:rsidRDefault="00D07F0E" w:rsidP="00D07F0E">
      <w:pPr>
        <w:numPr>
          <w:ilvl w:val="0"/>
          <w:numId w:val="1"/>
        </w:numPr>
        <w:shd w:val="clear" w:color="auto" w:fill="FFFFFF"/>
        <w:spacing w:after="0" w:line="240" w:lineRule="auto"/>
        <w:ind w:left="1170"/>
        <w:rPr>
          <w:rFonts w:ascii="Arial" w:eastAsia="Times New Roman" w:hAnsi="Arial" w:cs="Arial"/>
          <w:color w:val="000000"/>
          <w:sz w:val="20"/>
          <w:szCs w:val="20"/>
          <w:lang w:eastAsia="de-DE"/>
        </w:rPr>
      </w:pPr>
      <w:r w:rsidRPr="00D07F0E">
        <w:rPr>
          <w:rFonts w:ascii="Arial" w:eastAsia="Times New Roman" w:hAnsi="Arial" w:cs="Arial"/>
          <w:color w:val="000000"/>
          <w:sz w:val="20"/>
          <w:szCs w:val="20"/>
          <w:lang w:eastAsia="de-DE"/>
        </w:rPr>
        <w:t>Regelmäßige Teamsitzungen</w:t>
      </w:r>
    </w:p>
    <w:p w14:paraId="3E84B1DD" w14:textId="5605FC5B" w:rsidR="00D07F0E" w:rsidRPr="00D07F0E" w:rsidRDefault="00D07F0E" w:rsidP="00D07F0E">
      <w:pPr>
        <w:numPr>
          <w:ilvl w:val="0"/>
          <w:numId w:val="1"/>
        </w:numPr>
        <w:shd w:val="clear" w:color="auto" w:fill="FFFFFF"/>
        <w:spacing w:after="0" w:line="240" w:lineRule="auto"/>
        <w:ind w:left="1170"/>
        <w:rPr>
          <w:rFonts w:ascii="Arial" w:eastAsia="Times New Roman" w:hAnsi="Arial" w:cs="Arial"/>
          <w:color w:val="000000"/>
          <w:sz w:val="20"/>
          <w:szCs w:val="20"/>
          <w:lang w:eastAsia="de-DE"/>
        </w:rPr>
      </w:pPr>
      <w:r w:rsidRPr="4DB9DCD7">
        <w:rPr>
          <w:rFonts w:ascii="Arial" w:eastAsia="Times New Roman" w:hAnsi="Arial" w:cs="Arial"/>
          <w:color w:val="000000" w:themeColor="text1"/>
          <w:sz w:val="20"/>
          <w:szCs w:val="20"/>
          <w:lang w:eastAsia="de-DE"/>
        </w:rPr>
        <w:t>Regelmäßige Fortbildungen</w:t>
      </w:r>
    </w:p>
    <w:p w14:paraId="748A4397" w14:textId="4CD44857" w:rsidR="4DB9DCD7" w:rsidRDefault="4DB9DCD7" w:rsidP="4DB9DCD7">
      <w:pPr>
        <w:shd w:val="clear" w:color="auto" w:fill="FFFFFF" w:themeFill="background1"/>
        <w:spacing w:after="0" w:line="240" w:lineRule="auto"/>
        <w:rPr>
          <w:rFonts w:ascii="Arial" w:eastAsia="Times New Roman" w:hAnsi="Arial" w:cs="Arial"/>
          <w:color w:val="000000" w:themeColor="text1"/>
          <w:sz w:val="20"/>
          <w:szCs w:val="20"/>
          <w:u w:val="single"/>
          <w:lang w:eastAsia="de-DE"/>
        </w:rPr>
      </w:pPr>
    </w:p>
    <w:p w14:paraId="6B989577" w14:textId="1396AD9F" w:rsidR="00D07F0E" w:rsidRPr="00D07F0E" w:rsidRDefault="00D07F0E" w:rsidP="00D07F0E">
      <w:pPr>
        <w:shd w:val="clear" w:color="auto" w:fill="FFFFFF"/>
        <w:spacing w:after="0" w:line="240" w:lineRule="auto"/>
        <w:rPr>
          <w:rFonts w:ascii="Arial" w:eastAsia="Times New Roman" w:hAnsi="Arial" w:cs="Arial"/>
          <w:color w:val="000000"/>
          <w:sz w:val="20"/>
          <w:szCs w:val="20"/>
          <w:lang w:eastAsia="de-DE"/>
        </w:rPr>
      </w:pPr>
      <w:r w:rsidRPr="00D07F0E">
        <w:rPr>
          <w:rFonts w:ascii="Arial" w:eastAsia="Times New Roman" w:hAnsi="Arial" w:cs="Arial"/>
          <w:color w:val="000000"/>
          <w:sz w:val="20"/>
          <w:szCs w:val="20"/>
          <w:u w:val="single"/>
          <w:bdr w:val="none" w:sz="0" w:space="0" w:color="auto" w:frame="1"/>
          <w:lang w:eastAsia="de-DE"/>
        </w:rPr>
        <w:t>Sie sollten folgende Voraussetzungen mitbringen:</w:t>
      </w:r>
    </w:p>
    <w:p w14:paraId="57AADE01" w14:textId="35A88AAA" w:rsidR="00D07F0E" w:rsidRDefault="00D07F0E" w:rsidP="00D07F0E">
      <w:pPr>
        <w:numPr>
          <w:ilvl w:val="0"/>
          <w:numId w:val="2"/>
        </w:numPr>
        <w:shd w:val="clear" w:color="auto" w:fill="FFFFFF"/>
        <w:spacing w:after="0" w:line="240" w:lineRule="auto"/>
        <w:ind w:left="1170"/>
        <w:rPr>
          <w:rFonts w:ascii="Arial" w:eastAsia="Times New Roman" w:hAnsi="Arial" w:cs="Arial"/>
          <w:color w:val="000000"/>
          <w:sz w:val="20"/>
          <w:szCs w:val="20"/>
          <w:lang w:eastAsia="de-DE"/>
        </w:rPr>
      </w:pPr>
      <w:r w:rsidRPr="00D07F0E">
        <w:rPr>
          <w:rFonts w:ascii="Arial" w:eastAsia="Times New Roman" w:hAnsi="Arial" w:cs="Arial"/>
          <w:color w:val="000000"/>
          <w:sz w:val="20"/>
          <w:szCs w:val="20"/>
          <w:lang w:eastAsia="de-DE"/>
        </w:rPr>
        <w:t>Einen Abschluss als staatlich anerkannter Erzieher (m/w/d) oder gleichwertige Anerkennung</w:t>
      </w:r>
    </w:p>
    <w:p w14:paraId="0A20529F" w14:textId="09C29C17" w:rsidR="00D07F0E" w:rsidRPr="00D07F0E" w:rsidRDefault="00D07F0E" w:rsidP="00D07F0E">
      <w:pPr>
        <w:numPr>
          <w:ilvl w:val="0"/>
          <w:numId w:val="2"/>
        </w:numPr>
        <w:shd w:val="clear" w:color="auto" w:fill="FFFFFF"/>
        <w:spacing w:after="0" w:line="240" w:lineRule="auto"/>
        <w:ind w:left="1170"/>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Begeisterung</w:t>
      </w:r>
      <w:r w:rsidR="008156BF">
        <w:rPr>
          <w:rFonts w:ascii="Arial" w:eastAsia="Times New Roman" w:hAnsi="Arial" w:cs="Arial"/>
          <w:color w:val="000000"/>
          <w:sz w:val="20"/>
          <w:szCs w:val="20"/>
          <w:lang w:eastAsia="de-DE"/>
        </w:rPr>
        <w:t>,</w:t>
      </w:r>
      <w:r>
        <w:rPr>
          <w:rFonts w:ascii="Arial" w:eastAsia="Times New Roman" w:hAnsi="Arial" w:cs="Arial"/>
          <w:color w:val="000000"/>
          <w:sz w:val="20"/>
          <w:szCs w:val="20"/>
          <w:lang w:eastAsia="de-DE"/>
        </w:rPr>
        <w:t xml:space="preserve"> Kinder in ihrer Entwicklung zu unterstützen, zusammen in einem Team von professionellen Fachkräften</w:t>
      </w:r>
    </w:p>
    <w:p w14:paraId="5113BC3B" w14:textId="30C31CE7" w:rsidR="00D07F0E" w:rsidRPr="00D07F0E" w:rsidRDefault="00D07F0E" w:rsidP="00D07F0E">
      <w:pPr>
        <w:numPr>
          <w:ilvl w:val="0"/>
          <w:numId w:val="2"/>
        </w:numPr>
        <w:shd w:val="clear" w:color="auto" w:fill="FFFFFF"/>
        <w:spacing w:after="0" w:line="240" w:lineRule="auto"/>
        <w:ind w:left="1170"/>
        <w:rPr>
          <w:rFonts w:ascii="Arial" w:eastAsia="Times New Roman" w:hAnsi="Arial" w:cs="Arial"/>
          <w:color w:val="000000"/>
          <w:sz w:val="20"/>
          <w:szCs w:val="20"/>
          <w:lang w:eastAsia="de-DE"/>
        </w:rPr>
      </w:pPr>
      <w:r w:rsidRPr="00D07F0E">
        <w:rPr>
          <w:rFonts w:ascii="Arial" w:eastAsia="Times New Roman" w:hAnsi="Arial" w:cs="Arial"/>
          <w:color w:val="000000"/>
          <w:sz w:val="20"/>
          <w:szCs w:val="20"/>
          <w:lang w:eastAsia="de-DE"/>
        </w:rPr>
        <w:t>Freude an der Auseinandersetzung mit christlichen Inhalten und der Vermittlung von christlichen Werten an die Kinder</w:t>
      </w:r>
    </w:p>
    <w:p w14:paraId="7D29048A" w14:textId="0EB63CCF" w:rsidR="00D07F0E" w:rsidRPr="00D07F0E" w:rsidRDefault="00D07F0E" w:rsidP="00D07F0E">
      <w:pPr>
        <w:numPr>
          <w:ilvl w:val="0"/>
          <w:numId w:val="2"/>
        </w:numPr>
        <w:shd w:val="clear" w:color="auto" w:fill="FFFFFF"/>
        <w:spacing w:after="0" w:line="240" w:lineRule="auto"/>
        <w:ind w:left="1170"/>
        <w:rPr>
          <w:rFonts w:ascii="Arial" w:eastAsia="Times New Roman" w:hAnsi="Arial" w:cs="Arial"/>
          <w:color w:val="000000"/>
          <w:sz w:val="20"/>
          <w:szCs w:val="20"/>
          <w:lang w:eastAsia="de-DE"/>
        </w:rPr>
      </w:pPr>
      <w:r w:rsidRPr="00D07F0E">
        <w:rPr>
          <w:rFonts w:ascii="Arial" w:eastAsia="Times New Roman" w:hAnsi="Arial" w:cs="Arial"/>
          <w:color w:val="000000"/>
          <w:sz w:val="20"/>
          <w:szCs w:val="20"/>
          <w:lang w:eastAsia="de-DE"/>
        </w:rPr>
        <w:t>die Bereitschaft, sich auf ein engagiertes Team einzulassen und Eltern als Erziehungspartner zu sehen</w:t>
      </w:r>
    </w:p>
    <w:p w14:paraId="29A00B8F" w14:textId="63CC5AFD" w:rsidR="00D07F0E" w:rsidRPr="00D07F0E" w:rsidRDefault="00D07F0E" w:rsidP="00D07F0E">
      <w:pPr>
        <w:numPr>
          <w:ilvl w:val="0"/>
          <w:numId w:val="2"/>
        </w:numPr>
        <w:shd w:val="clear" w:color="auto" w:fill="FFFFFF"/>
        <w:spacing w:after="0" w:line="240" w:lineRule="auto"/>
        <w:ind w:left="1170"/>
        <w:rPr>
          <w:rFonts w:ascii="Arial" w:eastAsia="Times New Roman" w:hAnsi="Arial" w:cs="Arial"/>
          <w:color w:val="000000"/>
          <w:sz w:val="20"/>
          <w:szCs w:val="20"/>
          <w:lang w:eastAsia="de-DE"/>
        </w:rPr>
      </w:pPr>
      <w:r w:rsidRPr="00D07F0E">
        <w:rPr>
          <w:rFonts w:ascii="Arial" w:eastAsia="Times New Roman" w:hAnsi="Arial" w:cs="Arial"/>
          <w:color w:val="000000"/>
          <w:sz w:val="20"/>
          <w:szCs w:val="20"/>
          <w:lang w:eastAsia="de-DE"/>
        </w:rPr>
        <w:t>einen guten und sicheren Umgang mit Office-Programmen</w:t>
      </w:r>
    </w:p>
    <w:p w14:paraId="7BE8364D" w14:textId="07A8683A" w:rsidR="00D07F0E" w:rsidRPr="00D07F0E" w:rsidRDefault="00D07F0E" w:rsidP="00D07F0E">
      <w:pPr>
        <w:numPr>
          <w:ilvl w:val="0"/>
          <w:numId w:val="2"/>
        </w:numPr>
        <w:shd w:val="clear" w:color="auto" w:fill="FFFFFF"/>
        <w:spacing w:after="0" w:line="240" w:lineRule="auto"/>
        <w:ind w:left="1170"/>
        <w:rPr>
          <w:rFonts w:ascii="Arial" w:eastAsia="Times New Roman" w:hAnsi="Arial" w:cs="Arial"/>
          <w:color w:val="000000"/>
          <w:sz w:val="20"/>
          <w:szCs w:val="20"/>
          <w:lang w:eastAsia="de-DE"/>
        </w:rPr>
      </w:pPr>
      <w:r w:rsidRPr="00D07F0E">
        <w:rPr>
          <w:rFonts w:ascii="Arial" w:eastAsia="Times New Roman" w:hAnsi="Arial" w:cs="Arial"/>
          <w:color w:val="000000"/>
          <w:sz w:val="20"/>
          <w:szCs w:val="20"/>
          <w:lang w:eastAsia="de-DE"/>
        </w:rPr>
        <w:t>soziale Kompetenzen im Umgang mit Kindern, Kollegen, Leitung und Träger</w:t>
      </w:r>
    </w:p>
    <w:p w14:paraId="16782182" w14:textId="4CC1C819" w:rsidR="00D07F0E" w:rsidRDefault="00D07F0E" w:rsidP="00D07F0E">
      <w:pPr>
        <w:numPr>
          <w:ilvl w:val="0"/>
          <w:numId w:val="2"/>
        </w:numPr>
        <w:shd w:val="clear" w:color="auto" w:fill="FFFFFF"/>
        <w:spacing w:after="0" w:line="240" w:lineRule="auto"/>
        <w:ind w:left="1170"/>
        <w:rPr>
          <w:rFonts w:ascii="Arial" w:eastAsia="Times New Roman" w:hAnsi="Arial" w:cs="Arial"/>
          <w:color w:val="000000"/>
          <w:sz w:val="20"/>
          <w:szCs w:val="20"/>
          <w:lang w:eastAsia="de-DE"/>
        </w:rPr>
      </w:pPr>
      <w:r w:rsidRPr="00D07F0E">
        <w:rPr>
          <w:rFonts w:ascii="Arial" w:eastAsia="Times New Roman" w:hAnsi="Arial" w:cs="Arial"/>
          <w:color w:val="000000"/>
          <w:sz w:val="20"/>
          <w:szCs w:val="20"/>
          <w:lang w:eastAsia="de-DE"/>
        </w:rPr>
        <w:t>Engagement, Zuverlässigkeit sowie Belastbarkeit und die Fähigkeit zu konstruktivem Umgang mit Veränderungsprozessen</w:t>
      </w:r>
    </w:p>
    <w:p w14:paraId="06ED023F" w14:textId="5FF51DA6" w:rsidR="00EA78CD" w:rsidRPr="00D07F0E" w:rsidRDefault="00FA6269" w:rsidP="00D07F0E">
      <w:pPr>
        <w:numPr>
          <w:ilvl w:val="0"/>
          <w:numId w:val="2"/>
        </w:numPr>
        <w:shd w:val="clear" w:color="auto" w:fill="FFFFFF"/>
        <w:spacing w:after="0" w:line="240" w:lineRule="auto"/>
        <w:ind w:left="1170"/>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Persönlichkeit, Kreativität</w:t>
      </w:r>
      <w:r w:rsidR="00547793">
        <w:rPr>
          <w:rFonts w:ascii="Arial" w:eastAsia="Times New Roman" w:hAnsi="Arial" w:cs="Arial"/>
          <w:color w:val="000000"/>
          <w:sz w:val="20"/>
          <w:szCs w:val="20"/>
          <w:lang w:eastAsia="de-DE"/>
        </w:rPr>
        <w:t>, Selbständigkeit</w:t>
      </w:r>
    </w:p>
    <w:p w14:paraId="78AC9D11" w14:textId="70FC6F4E" w:rsidR="00B20DF3" w:rsidRPr="00D07F0E" w:rsidRDefault="00D07F0E" w:rsidP="00D07F0E">
      <w:pPr>
        <w:shd w:val="clear" w:color="auto" w:fill="FFFFFF"/>
        <w:spacing w:after="240" w:line="240" w:lineRule="auto"/>
        <w:rPr>
          <w:rFonts w:ascii="Arial" w:eastAsia="Times New Roman" w:hAnsi="Arial" w:cs="Arial"/>
          <w:color w:val="000000"/>
          <w:sz w:val="20"/>
          <w:szCs w:val="20"/>
          <w:lang w:eastAsia="de-DE"/>
        </w:rPr>
      </w:pPr>
      <w:r w:rsidRPr="00D07F0E">
        <w:rPr>
          <w:rFonts w:ascii="Arial" w:eastAsia="Times New Roman" w:hAnsi="Arial" w:cs="Arial"/>
          <w:color w:val="000000"/>
          <w:sz w:val="20"/>
          <w:szCs w:val="20"/>
          <w:lang w:eastAsia="de-DE"/>
        </w:rPr>
        <w:t>Wenn wir Si</w:t>
      </w:r>
      <w:r w:rsidR="00394079">
        <w:rPr>
          <w:rFonts w:ascii="Arial" w:eastAsia="Times New Roman" w:hAnsi="Arial" w:cs="Arial"/>
          <w:color w:val="000000"/>
          <w:sz w:val="20"/>
          <w:szCs w:val="20"/>
          <w:lang w:eastAsia="de-DE"/>
        </w:rPr>
        <w:t xml:space="preserve">e </w:t>
      </w:r>
      <w:r w:rsidRPr="00D07F0E">
        <w:rPr>
          <w:rFonts w:ascii="Arial" w:eastAsia="Times New Roman" w:hAnsi="Arial" w:cs="Arial"/>
          <w:color w:val="000000"/>
          <w:sz w:val="20"/>
          <w:szCs w:val="20"/>
          <w:lang w:eastAsia="de-DE"/>
        </w:rPr>
        <w:t>neugierig gemacht haben, würden wir uns über eine Bewerbung von Ihnen sehr freuen.</w:t>
      </w:r>
      <w:r w:rsidR="00E17682">
        <w:rPr>
          <w:rFonts w:ascii="Arial" w:eastAsia="Times New Roman" w:hAnsi="Arial" w:cs="Arial"/>
          <w:color w:val="000000"/>
          <w:sz w:val="20"/>
          <w:szCs w:val="20"/>
          <w:lang w:eastAsia="de-DE"/>
        </w:rPr>
        <w:t xml:space="preserve"> </w:t>
      </w:r>
    </w:p>
    <w:p w14:paraId="5D3860C4" w14:textId="2E28B962" w:rsidR="00D07F0E" w:rsidRPr="00D07F0E" w:rsidRDefault="00D07F0E" w:rsidP="0012125B">
      <w:pPr>
        <w:shd w:val="clear" w:color="auto" w:fill="FFFFFF" w:themeFill="background1"/>
        <w:spacing w:after="0" w:line="240" w:lineRule="auto"/>
        <w:rPr>
          <w:rFonts w:ascii="Arial" w:eastAsia="Times New Roman" w:hAnsi="Arial" w:cs="Arial"/>
          <w:color w:val="000000" w:themeColor="text1"/>
          <w:sz w:val="20"/>
          <w:szCs w:val="20"/>
          <w:lang w:eastAsia="de-DE"/>
        </w:rPr>
      </w:pPr>
      <w:r w:rsidRPr="4DB9DCD7">
        <w:rPr>
          <w:rFonts w:ascii="Arial" w:eastAsia="Times New Roman" w:hAnsi="Arial" w:cs="Arial"/>
          <w:color w:val="000000" w:themeColor="text1"/>
          <w:sz w:val="20"/>
          <w:szCs w:val="20"/>
          <w:lang w:eastAsia="de-DE"/>
        </w:rPr>
        <w:t>Diese senden Sie bitte an:</w:t>
      </w:r>
    </w:p>
    <w:p w14:paraId="41F3C027" w14:textId="01F32F87" w:rsidR="00D07F0E" w:rsidRPr="00D07F0E" w:rsidRDefault="00D07F0E" w:rsidP="4DB9DCD7">
      <w:pPr>
        <w:shd w:val="clear" w:color="auto" w:fill="FFFFFF" w:themeFill="background1"/>
        <w:spacing w:after="240" w:line="240" w:lineRule="auto"/>
        <w:rPr>
          <w:rFonts w:ascii="Arial" w:eastAsia="Times New Roman" w:hAnsi="Arial" w:cs="Arial"/>
          <w:color w:val="000000" w:themeColor="text1"/>
          <w:sz w:val="20"/>
          <w:szCs w:val="20"/>
          <w:lang w:eastAsia="de-DE"/>
        </w:rPr>
      </w:pPr>
      <w:r w:rsidRPr="00D07F0E">
        <w:rPr>
          <w:rFonts w:ascii="Arial" w:eastAsia="Times New Roman" w:hAnsi="Arial" w:cs="Arial"/>
          <w:b/>
          <w:bCs/>
          <w:color w:val="000000"/>
          <w:sz w:val="20"/>
          <w:szCs w:val="20"/>
          <w:bdr w:val="none" w:sz="0" w:space="0" w:color="auto" w:frame="1"/>
          <w:lang w:eastAsia="de-DE"/>
        </w:rPr>
        <w:t>Katholische Kindertagesstätte </w:t>
      </w:r>
      <w:r w:rsidRPr="00D07F0E">
        <w:rPr>
          <w:rFonts w:ascii="Arial" w:eastAsia="Times New Roman" w:hAnsi="Arial" w:cs="Arial"/>
          <w:color w:val="000000"/>
          <w:sz w:val="20"/>
          <w:szCs w:val="20"/>
          <w:lang w:eastAsia="de-DE"/>
        </w:rPr>
        <w:t>(</w:t>
      </w:r>
      <w:hyperlink r:id="rId10" w:history="1">
        <w:r w:rsidRPr="00D07F0E">
          <w:rPr>
            <w:rFonts w:ascii="Arial" w:eastAsia="Times New Roman" w:hAnsi="Arial" w:cs="Arial"/>
            <w:color w:val="154466"/>
            <w:sz w:val="20"/>
            <w:szCs w:val="20"/>
            <w:u w:val="single"/>
            <w:bdr w:val="none" w:sz="0" w:space="0" w:color="auto" w:frame="1"/>
            <w:lang w:eastAsia="de-DE"/>
          </w:rPr>
          <w:t>kita.bad-salzschlirf@bistum-fulda.de</w:t>
        </w:r>
      </w:hyperlink>
      <w:r w:rsidRPr="00D07F0E">
        <w:rPr>
          <w:rFonts w:ascii="Arial" w:eastAsia="Times New Roman" w:hAnsi="Arial" w:cs="Arial"/>
          <w:color w:val="000000"/>
          <w:sz w:val="20"/>
          <w:szCs w:val="20"/>
          <w:lang w:eastAsia="de-DE"/>
        </w:rPr>
        <w:t>)</w:t>
      </w:r>
      <w:r w:rsidRPr="00D07F0E">
        <w:rPr>
          <w:rFonts w:ascii="Arial" w:eastAsia="Times New Roman" w:hAnsi="Arial" w:cs="Arial"/>
          <w:b/>
          <w:bCs/>
          <w:color w:val="000000"/>
          <w:sz w:val="20"/>
          <w:szCs w:val="20"/>
          <w:bdr w:val="none" w:sz="0" w:space="0" w:color="auto" w:frame="1"/>
          <w:lang w:eastAsia="de-DE"/>
        </w:rPr>
        <w:br/>
        <w:t>St. Michael, z. Hd. Frau Horn</w:t>
      </w:r>
      <w:r w:rsidRPr="00D07F0E">
        <w:rPr>
          <w:rFonts w:ascii="Arial" w:eastAsia="Times New Roman" w:hAnsi="Arial" w:cs="Arial"/>
          <w:b/>
          <w:bCs/>
          <w:color w:val="000000"/>
          <w:sz w:val="20"/>
          <w:szCs w:val="20"/>
          <w:bdr w:val="none" w:sz="0" w:space="0" w:color="auto" w:frame="1"/>
          <w:lang w:eastAsia="de-DE"/>
        </w:rPr>
        <w:br/>
        <w:t>Schwester-Nina-Weg 1</w:t>
      </w:r>
      <w:r w:rsidRPr="00D07F0E">
        <w:rPr>
          <w:rFonts w:ascii="Arial" w:eastAsia="Times New Roman" w:hAnsi="Arial" w:cs="Arial"/>
          <w:b/>
          <w:bCs/>
          <w:color w:val="000000"/>
          <w:sz w:val="20"/>
          <w:szCs w:val="20"/>
          <w:bdr w:val="none" w:sz="0" w:space="0" w:color="auto" w:frame="1"/>
          <w:lang w:eastAsia="de-DE"/>
        </w:rPr>
        <w:br/>
        <w:t>36364 Bad Salzschlir</w:t>
      </w:r>
      <w:r w:rsidR="70DE6689" w:rsidRPr="00D07F0E">
        <w:rPr>
          <w:rFonts w:ascii="Arial" w:eastAsia="Times New Roman" w:hAnsi="Arial" w:cs="Arial"/>
          <w:b/>
          <w:bCs/>
          <w:color w:val="000000"/>
          <w:sz w:val="20"/>
          <w:szCs w:val="20"/>
          <w:bdr w:val="none" w:sz="0" w:space="0" w:color="auto" w:frame="1"/>
          <w:lang w:eastAsia="de-DE"/>
        </w:rPr>
        <w:t>f</w:t>
      </w:r>
    </w:p>
    <w:p w14:paraId="476136BD" w14:textId="361ED0A4" w:rsidR="1B189105" w:rsidRDefault="1B189105" w:rsidP="40A18BF3">
      <w:pPr>
        <w:shd w:val="clear" w:color="auto" w:fill="FFFFFF" w:themeFill="background1"/>
        <w:spacing w:after="0" w:line="240" w:lineRule="auto"/>
        <w:rPr>
          <w:rFonts w:ascii="Arial" w:eastAsia="Times New Roman" w:hAnsi="Arial" w:cs="Arial"/>
          <w:sz w:val="20"/>
          <w:szCs w:val="20"/>
          <w:lang w:eastAsia="de-DE"/>
        </w:rPr>
      </w:pPr>
      <w:r w:rsidRPr="4DB9DCD7">
        <w:rPr>
          <w:rFonts w:ascii="Arial" w:eastAsia="Times New Roman" w:hAnsi="Arial" w:cs="Arial"/>
          <w:color w:val="000000" w:themeColor="text1"/>
          <w:sz w:val="20"/>
          <w:szCs w:val="20"/>
          <w:lang w:eastAsia="de-DE"/>
        </w:rPr>
        <w:t>Mehr über uns auf:</w:t>
      </w:r>
      <w:r w:rsidR="5D92A376" w:rsidRPr="4DB9DCD7">
        <w:rPr>
          <w:rFonts w:ascii="Arial" w:eastAsia="Times New Roman" w:hAnsi="Arial" w:cs="Arial"/>
          <w:color w:val="000000" w:themeColor="text1"/>
          <w:sz w:val="20"/>
          <w:szCs w:val="20"/>
          <w:lang w:eastAsia="de-DE"/>
        </w:rPr>
        <w:t xml:space="preserve"> </w:t>
      </w:r>
      <w:hyperlink r:id="rId11">
        <w:r w:rsidR="0ADD231B" w:rsidRPr="4DB9DCD7">
          <w:rPr>
            <w:rStyle w:val="Hyperlink"/>
            <w:rFonts w:ascii="Arial" w:eastAsia="Times New Roman" w:hAnsi="Arial" w:cs="Arial"/>
            <w:sz w:val="20"/>
            <w:szCs w:val="20"/>
            <w:lang w:eastAsia="de-DE"/>
          </w:rPr>
          <w:t>www.katholische-kirche-</w:t>
        </w:r>
        <w:r w:rsidR="73B2947C" w:rsidRPr="4DB9DCD7">
          <w:rPr>
            <w:rStyle w:val="Hyperlink"/>
            <w:rFonts w:ascii="Arial" w:eastAsia="Times New Roman" w:hAnsi="Arial" w:cs="Arial"/>
            <w:sz w:val="20"/>
            <w:szCs w:val="20"/>
            <w:lang w:eastAsia="de-DE"/>
          </w:rPr>
          <w:t>heiligkreuz</w:t>
        </w:r>
        <w:r w:rsidR="7C1782D7" w:rsidRPr="4DB9DCD7">
          <w:rPr>
            <w:rStyle w:val="Hyperlink"/>
            <w:rFonts w:ascii="Arial" w:eastAsia="Times New Roman" w:hAnsi="Arial" w:cs="Arial"/>
            <w:sz w:val="20"/>
            <w:szCs w:val="20"/>
            <w:lang w:eastAsia="de-DE"/>
          </w:rPr>
          <w:t>.de</w:t>
        </w:r>
      </w:hyperlink>
      <w:r w:rsidR="7C1782D7" w:rsidRPr="4DB9DCD7">
        <w:rPr>
          <w:rFonts w:ascii="Arial" w:eastAsia="Times New Roman" w:hAnsi="Arial" w:cs="Arial"/>
          <w:sz w:val="20"/>
          <w:szCs w:val="20"/>
          <w:lang w:eastAsia="de-DE"/>
        </w:rPr>
        <w:t xml:space="preserve"> </w:t>
      </w:r>
      <w:r w:rsidR="6EA344EE" w:rsidRPr="4DB9DCD7">
        <w:rPr>
          <w:rFonts w:ascii="Arial" w:eastAsia="Times New Roman" w:hAnsi="Arial" w:cs="Arial"/>
          <w:sz w:val="20"/>
          <w:szCs w:val="20"/>
          <w:lang w:eastAsia="de-DE"/>
        </w:rPr>
        <w:t xml:space="preserve"> u</w:t>
      </w:r>
      <w:r w:rsidR="73B2947C" w:rsidRPr="4DB9DCD7">
        <w:rPr>
          <w:rFonts w:ascii="Arial" w:eastAsia="Times New Roman" w:hAnsi="Arial" w:cs="Arial"/>
          <w:sz w:val="20"/>
          <w:szCs w:val="20"/>
          <w:lang w:eastAsia="de-DE"/>
        </w:rPr>
        <w:t>nter Kindertagesstätten</w:t>
      </w:r>
      <w:r w:rsidR="00F35C1A" w:rsidRPr="4DB9DCD7">
        <w:rPr>
          <w:rFonts w:ascii="Arial" w:eastAsia="Times New Roman" w:hAnsi="Arial" w:cs="Arial"/>
          <w:sz w:val="20"/>
          <w:szCs w:val="20"/>
          <w:lang w:eastAsia="de-DE"/>
        </w:rPr>
        <w:t xml:space="preserve"> oder unter Instagram: </w:t>
      </w:r>
      <w:proofErr w:type="spellStart"/>
      <w:proofErr w:type="gramStart"/>
      <w:r w:rsidR="00F35C1A" w:rsidRPr="4DB9DCD7">
        <w:rPr>
          <w:rFonts w:ascii="Arial" w:eastAsia="Times New Roman" w:hAnsi="Arial" w:cs="Arial"/>
          <w:sz w:val="20"/>
          <w:szCs w:val="20"/>
          <w:lang w:eastAsia="de-DE"/>
        </w:rPr>
        <w:t>kath.kita</w:t>
      </w:r>
      <w:proofErr w:type="gramEnd"/>
      <w:r w:rsidR="00F35C1A" w:rsidRPr="4DB9DCD7">
        <w:rPr>
          <w:rFonts w:ascii="Arial" w:eastAsia="Times New Roman" w:hAnsi="Arial" w:cs="Arial"/>
          <w:sz w:val="20"/>
          <w:szCs w:val="20"/>
          <w:lang w:eastAsia="de-DE"/>
        </w:rPr>
        <w:t>_st.michael</w:t>
      </w:r>
      <w:proofErr w:type="spellEnd"/>
    </w:p>
    <w:p w14:paraId="6368A87B" w14:textId="0405BBA4" w:rsidR="40A18BF3" w:rsidRDefault="40A18BF3" w:rsidP="40A18BF3">
      <w:pPr>
        <w:shd w:val="clear" w:color="auto" w:fill="FFFFFF" w:themeFill="background1"/>
        <w:spacing w:after="0" w:line="240" w:lineRule="auto"/>
        <w:rPr>
          <w:rFonts w:ascii="Arial" w:eastAsia="Times New Roman" w:hAnsi="Arial" w:cs="Arial"/>
          <w:color w:val="000000" w:themeColor="text1"/>
          <w:sz w:val="20"/>
          <w:szCs w:val="20"/>
          <w:lang w:eastAsia="de-DE"/>
        </w:rPr>
      </w:pPr>
    </w:p>
    <w:p w14:paraId="31336313" w14:textId="676A1B9F" w:rsidR="00265CB8" w:rsidRPr="00F36641" w:rsidRDefault="00E17682">
      <w:pPr>
        <w:rPr>
          <w:sz w:val="16"/>
          <w:szCs w:val="16"/>
        </w:rPr>
      </w:pPr>
      <w:r w:rsidRPr="00F36641">
        <w:rPr>
          <w:sz w:val="16"/>
          <w:szCs w:val="16"/>
        </w:rPr>
        <w:t>Der Verantwortliche unterliegt bei der Verarbeitung personenbezogener Daten dem Kirchlichen Datenschutzgesetz des Bistums Fulda (KDG). Die von Ihnen zur Verfügung gestellten Informationen werden ausschließlich zur Durchführung des Bewerbungsverfahrens verwendet. Eine Rückgabe oder Löschung der Bewerbungsunterlagen erfolgt spätestens nach 6 Monaten, sofern Sie keiner Verwendung zu anderen Zwecken ausdrücklich zugestimmt haben. Weitere Informationen zur Verarbeitung und zum Datenschutz finden Sie unter https://www.bistum</w:t>
      </w:r>
      <w:r w:rsidR="00AB4A1A" w:rsidRPr="00F36641">
        <w:rPr>
          <w:sz w:val="16"/>
          <w:szCs w:val="16"/>
        </w:rPr>
        <w:t>-fulda</w:t>
      </w:r>
      <w:r w:rsidR="00AB788D" w:rsidRPr="00F36641">
        <w:rPr>
          <w:sz w:val="16"/>
          <w:szCs w:val="16"/>
        </w:rPr>
        <w:t>.de/bistum_fulda/bistum/personalverwaltung</w:t>
      </w:r>
    </w:p>
    <w:sectPr w:rsidR="00265CB8" w:rsidRPr="00F3664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ohlmann, Simone" w:date="2025-03-20T15:01:00Z" w:initials="KS">
    <w:p w14:paraId="02221015" w14:textId="3092C51B" w:rsidR="00000000" w:rsidRDefault="00000000">
      <w:r>
        <w:annotationRef/>
      </w:r>
      <w:r w:rsidRPr="58B2339C">
        <w:t>St. Michael bitte angeben</w:t>
      </w:r>
    </w:p>
  </w:comment>
  <w:comment w:id="1" w:author="Kohlmann, Simone" w:date="2025-03-20T15:02:00Z" w:initials="KS">
    <w:p w14:paraId="607207AD" w14:textId="48203933" w:rsidR="00000000" w:rsidRDefault="00000000">
      <w:r>
        <w:annotationRef/>
      </w:r>
      <w:r w:rsidRPr="7C5476B9">
        <w:t>Logo einfügen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221015" w15:done="0"/>
  <w15:commentEx w15:paraId="607207AD" w15:paraIdParent="022210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83C646" w16cex:dateUtc="2025-03-20T14:01:00Z">
    <w16cex:extLst>
      <w16:ext w16:uri="{CE6994B0-6A32-4C9F-8C6B-6E91EDA988CE}">
        <cr:reactions xmlns:cr="http://schemas.microsoft.com/office/comments/2020/reactions">
          <cr:reaction reactionType="1">
            <cr:reactionInfo dateUtc="2025-03-20T14:17:21Z">
              <cr:user userId="S::maria.horn@bistum-fulda.de::b487a116-6f6c-4f70-b703-0ce766911dd2" userProvider="AD" userName="Horn, Maria"/>
            </cr:reactionInfo>
          </cr:reaction>
        </cr:reactions>
      </w16:ext>
    </w16cex:extLst>
  </w16cex:commentExtensible>
  <w16cex:commentExtensible w16cex:durableId="4093E2DE" w16cex:dateUtc="2025-03-20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221015" w16cid:durableId="1483C646"/>
  <w16cid:commentId w16cid:paraId="607207AD" w16cid:durableId="4093E2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504"/>
    <w:multiLevelType w:val="multilevel"/>
    <w:tmpl w:val="0AF82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7645E"/>
    <w:multiLevelType w:val="multilevel"/>
    <w:tmpl w:val="7CA440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836068">
    <w:abstractNumId w:val="1"/>
  </w:num>
  <w:num w:numId="2" w16cid:durableId="27810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ohlmann, Simone">
    <w15:presenceInfo w15:providerId="AD" w15:userId="S::simone.kohlmann@bistum-fulda.de::e67104fe-9844-40de-96fc-438250906a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0E"/>
    <w:rsid w:val="0012125B"/>
    <w:rsid w:val="0016318E"/>
    <w:rsid w:val="00265CB8"/>
    <w:rsid w:val="00374A03"/>
    <w:rsid w:val="00394079"/>
    <w:rsid w:val="003C1CB3"/>
    <w:rsid w:val="003F19FC"/>
    <w:rsid w:val="00477513"/>
    <w:rsid w:val="00547793"/>
    <w:rsid w:val="005D7BEB"/>
    <w:rsid w:val="00702D81"/>
    <w:rsid w:val="008156BF"/>
    <w:rsid w:val="009E4AD5"/>
    <w:rsid w:val="009F52B5"/>
    <w:rsid w:val="00A26860"/>
    <w:rsid w:val="00AB4A1A"/>
    <w:rsid w:val="00AB788D"/>
    <w:rsid w:val="00AC3718"/>
    <w:rsid w:val="00B11A7E"/>
    <w:rsid w:val="00B20DF3"/>
    <w:rsid w:val="00B80A6A"/>
    <w:rsid w:val="00BC5D81"/>
    <w:rsid w:val="00D07F0E"/>
    <w:rsid w:val="00D541BC"/>
    <w:rsid w:val="00E17682"/>
    <w:rsid w:val="00E32649"/>
    <w:rsid w:val="00E732CE"/>
    <w:rsid w:val="00EA78CD"/>
    <w:rsid w:val="00EE2CA0"/>
    <w:rsid w:val="00EE57BD"/>
    <w:rsid w:val="00EE618B"/>
    <w:rsid w:val="00F12EE1"/>
    <w:rsid w:val="00F35C1A"/>
    <w:rsid w:val="00F36641"/>
    <w:rsid w:val="00FA6269"/>
    <w:rsid w:val="03EE996F"/>
    <w:rsid w:val="09A8B27B"/>
    <w:rsid w:val="0ADD231B"/>
    <w:rsid w:val="14AA55E3"/>
    <w:rsid w:val="1B189105"/>
    <w:rsid w:val="1E56BBA1"/>
    <w:rsid w:val="1FFFF790"/>
    <w:rsid w:val="2605A761"/>
    <w:rsid w:val="26DAECF7"/>
    <w:rsid w:val="2A0532BC"/>
    <w:rsid w:val="3084121B"/>
    <w:rsid w:val="35C15033"/>
    <w:rsid w:val="40A18BF3"/>
    <w:rsid w:val="4DB9DCD7"/>
    <w:rsid w:val="5D92A376"/>
    <w:rsid w:val="6D5CBC85"/>
    <w:rsid w:val="6EA344EE"/>
    <w:rsid w:val="70DE6689"/>
    <w:rsid w:val="73B2947C"/>
    <w:rsid w:val="7A65227E"/>
    <w:rsid w:val="7C1782D7"/>
    <w:rsid w:val="7DC321A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A434"/>
  <w15:chartTrackingRefBased/>
  <w15:docId w15:val="{DCD2E11A-7A46-4338-9CF2-F8A9DBD1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katholische-kirche-heiligkreuz.de" TargetMode="External"/><Relationship Id="rId5" Type="http://schemas.openxmlformats.org/officeDocument/2006/relationships/comments" Target="comments.xml"/><Relationship Id="rId10" Type="http://schemas.openxmlformats.org/officeDocument/2006/relationships/hyperlink" Target="mailto:kita.bad-salzschlirf@bistum-fulda.d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3116</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Kohlmann, Simone</dc:creator>
  <cp:keywords/>
  <dc:description/>
  <cp:lastModifiedBy>Horn, Maria</cp:lastModifiedBy>
  <cp:revision>4</cp:revision>
  <dcterms:created xsi:type="dcterms:W3CDTF">2025-03-20T14:15:00Z</dcterms:created>
  <dcterms:modified xsi:type="dcterms:W3CDTF">2025-03-20T14:17:00Z</dcterms:modified>
</cp:coreProperties>
</file>